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FB" w:rsidRDefault="003B3FFB" w:rsidP="003B3FFB">
      <w:pPr>
        <w:jc w:val="center"/>
      </w:pPr>
      <w:r>
        <w:t>Sunday 11</w:t>
      </w:r>
      <w:r w:rsidRPr="003B3FFB">
        <w:rPr>
          <w:vertAlign w:val="superscript"/>
        </w:rPr>
        <w:t>th</w:t>
      </w:r>
      <w:r>
        <w:t xml:space="preserve"> April 2016 – </w:t>
      </w:r>
      <w:proofErr w:type="spellStart"/>
      <w:r>
        <w:t>Folkestone</w:t>
      </w:r>
      <w:proofErr w:type="spellEnd"/>
      <w:r>
        <w:t xml:space="preserve"> ABPU/BPU Regional Q</w:t>
      </w:r>
      <w:bookmarkStart w:id="0" w:name="_GoBack"/>
      <w:bookmarkEnd w:id="0"/>
      <w:r>
        <w:t>ualifier Results</w:t>
      </w:r>
    </w:p>
    <w:p w:rsidR="00365A9F" w:rsidRDefault="003B3FFB" w:rsidP="003B3FFB">
      <w:pPr>
        <w:jc w:val="center"/>
      </w:pPr>
      <w:r>
        <w:rPr>
          <w:noProof/>
        </w:rPr>
        <w:drawing>
          <wp:inline distT="0" distB="0" distL="0" distR="0" wp14:anchorId="53EFFBB6" wp14:editId="3898461E">
            <wp:extent cx="5943600" cy="1485900"/>
            <wp:effectExtent l="0" t="0" r="0" b="0"/>
            <wp:docPr id="1" name="Picture 1" descr="C:\Users\rusty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ty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6ADF0" wp14:editId="150B9D24">
            <wp:extent cx="5943600" cy="1495425"/>
            <wp:effectExtent l="0" t="0" r="0" b="9525"/>
            <wp:docPr id="2" name="Picture 2" descr="C:\Users\rusty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usty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7.75pt">
            <v:imagedata r:id="rId7" o:title="C"/>
          </v:shape>
        </w:pict>
      </w:r>
    </w:p>
    <w:sectPr w:rsidR="00365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B"/>
    <w:rsid w:val="00365A9F"/>
    <w:rsid w:val="003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</dc:creator>
  <cp:lastModifiedBy>rusty</cp:lastModifiedBy>
  <cp:revision>1</cp:revision>
  <dcterms:created xsi:type="dcterms:W3CDTF">2016-04-12T18:19:00Z</dcterms:created>
  <dcterms:modified xsi:type="dcterms:W3CDTF">2016-04-12T18:20:00Z</dcterms:modified>
</cp:coreProperties>
</file>